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3BA7" w14:textId="6C5F5030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0A2723">
        <w:t>23</w:t>
      </w:r>
      <w:r w:rsidR="00EF494F">
        <w:t>.12</w:t>
      </w:r>
      <w:r w:rsidR="003C71D1">
        <w:t>.</w:t>
      </w:r>
      <w:r>
        <w:t>202</w:t>
      </w:r>
      <w:r w:rsidR="00E10840">
        <w:t>2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26CDC1A7" w14:textId="5E2FD3A3" w:rsidR="00E10840" w:rsidRPr="007900DC" w:rsidRDefault="009C6666" w:rsidP="003C71D1">
      <w:pPr>
        <w:shd w:val="clear" w:color="auto" w:fill="BFBFBF"/>
        <w:spacing w:line="276" w:lineRule="auto"/>
        <w:jc w:val="center"/>
        <w:rPr>
          <w:rFonts w:cs="Times New Roman"/>
          <w:b/>
          <w:bCs/>
          <w:sz w:val="20"/>
          <w:szCs w:val="20"/>
          <w:lang w:eastAsia="x-none"/>
        </w:rPr>
      </w:pPr>
      <w:r w:rsidRPr="009C6666">
        <w:t xml:space="preserve">Dotyczy: </w:t>
      </w:r>
      <w:r w:rsidRPr="00760E6C">
        <w:rPr>
          <w:rFonts w:cs="Times New Roman"/>
        </w:rPr>
        <w:t xml:space="preserve">postępowania o zamówienie publiczne w </w:t>
      </w:r>
      <w:r w:rsidR="00EF494F">
        <w:rPr>
          <w:rFonts w:cs="Times New Roman"/>
        </w:rPr>
        <w:t xml:space="preserve">trybie podstawowym </w:t>
      </w:r>
      <w:r w:rsidRPr="00760E6C">
        <w:rPr>
          <w:rFonts w:cs="Times New Roman"/>
        </w:rPr>
        <w:t xml:space="preserve"> na realizację zadania pn.: </w:t>
      </w:r>
      <w:bookmarkStart w:id="0" w:name="_Hlk84241149"/>
      <w:r w:rsidR="003C71D1">
        <w:rPr>
          <w:rFonts w:cs="Times New Roman"/>
          <w:b/>
          <w:sz w:val="20"/>
          <w:szCs w:val="20"/>
        </w:rPr>
        <w:t>„</w:t>
      </w:r>
      <w:r w:rsidR="000A2723">
        <w:rPr>
          <w:rFonts w:asciiTheme="majorHAnsi" w:hAnsiTheme="majorHAnsi" w:cstheme="majorHAnsi"/>
          <w:b/>
          <w:bCs/>
          <w:color w:val="000000"/>
          <w:sz w:val="24"/>
          <w:szCs w:val="24"/>
        </w:rPr>
        <w:t>P</w:t>
      </w:r>
      <w:r w:rsidR="000A2723" w:rsidRPr="000A2723">
        <w:rPr>
          <w:rFonts w:asciiTheme="majorHAnsi" w:hAnsiTheme="majorHAnsi" w:cstheme="majorHAnsi"/>
          <w:b/>
          <w:bCs/>
          <w:color w:val="000000"/>
          <w:sz w:val="24"/>
          <w:szCs w:val="24"/>
        </w:rPr>
        <w:t>rojekt, wykonanie, dostawa oraz montaż  3 szt. tablic informacyjnych, stanowiących element promocji i informacji dla projektu współfinansowanego ze środków Europejskiego Funduszu Rozwoju Regionalnego w ramach Regionalnego Programu Operacyjnego dla Województwa Świętokrzyskiego 2014-2020</w:t>
      </w:r>
      <w:r w:rsidR="003C71D1">
        <w:rPr>
          <w:rFonts w:cs="Times New Roman"/>
          <w:b/>
          <w:sz w:val="20"/>
          <w:szCs w:val="20"/>
        </w:rPr>
        <w:t>”</w:t>
      </w:r>
      <w:r w:rsidR="00E10840">
        <w:rPr>
          <w:rFonts w:ascii="Cambria" w:hAnsi="Cambria" w:cs="Arial"/>
          <w:b/>
          <w:color w:val="000000"/>
          <w:sz w:val="20"/>
          <w:szCs w:val="20"/>
        </w:rPr>
        <w:t>.</w:t>
      </w:r>
    </w:p>
    <w:bookmarkEnd w:id="0"/>
    <w:p w14:paraId="1427C821" w14:textId="3E8AEE72" w:rsidR="009C6666" w:rsidRPr="009C6666" w:rsidRDefault="009C6666" w:rsidP="00E10840">
      <w:pPr>
        <w:spacing w:after="0" w:line="276" w:lineRule="auto"/>
        <w:ind w:firstLine="708"/>
        <w:jc w:val="center"/>
      </w:pP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22A641DE" w:rsidR="009C6666" w:rsidRDefault="009C6666" w:rsidP="00A850A3">
      <w:pPr>
        <w:spacing w:line="276" w:lineRule="auto"/>
      </w:pPr>
      <w:r>
        <w:t xml:space="preserve">Zaproszenie do składanie ofert z dnia </w:t>
      </w:r>
      <w:r w:rsidR="00301393">
        <w:t>15</w:t>
      </w:r>
      <w:r w:rsidR="00EF494F">
        <w:t>.12</w:t>
      </w:r>
      <w:r w:rsidR="003C71D1">
        <w:t>.</w:t>
      </w:r>
      <w:r>
        <w:t>202</w:t>
      </w:r>
      <w:r w:rsidR="00E10840">
        <w:t>2</w:t>
      </w:r>
      <w:r>
        <w:t xml:space="preserve"> r. </w:t>
      </w:r>
    </w:p>
    <w:p w14:paraId="5FEA107F" w14:textId="6282FD2F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301393">
        <w:t>23</w:t>
      </w:r>
      <w:r w:rsidR="00EF494F">
        <w:t>.12</w:t>
      </w:r>
      <w:r w:rsidR="003C71D1">
        <w:t>.2022</w:t>
      </w:r>
      <w:r w:rsidR="00E10840">
        <w:t xml:space="preserve"> </w:t>
      </w:r>
      <w:r w:rsidR="00F77D6F">
        <w:t xml:space="preserve">r. godz. </w:t>
      </w:r>
      <w:r w:rsidR="0029363A">
        <w:t>9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22CFD0C2" w:rsidR="00F77D6F" w:rsidRDefault="009C6666" w:rsidP="00F77D6F">
      <w:pPr>
        <w:spacing w:line="276" w:lineRule="auto"/>
      </w:pPr>
      <w:r>
        <w:t xml:space="preserve">Do upływu terminu składania ofert, tj. </w:t>
      </w:r>
      <w:r w:rsidR="0029363A">
        <w:t>23</w:t>
      </w:r>
      <w:r w:rsidR="00EF494F">
        <w:t>.12</w:t>
      </w:r>
      <w:r w:rsidR="003C71D1">
        <w:t>.2022r</w:t>
      </w:r>
      <w:r>
        <w:t xml:space="preserve"> r. </w:t>
      </w:r>
      <w:r w:rsidRPr="00F77D6F">
        <w:rPr>
          <w:b/>
        </w:rPr>
        <w:t xml:space="preserve">do godz. </w:t>
      </w:r>
      <w:r w:rsidR="0029363A">
        <w:rPr>
          <w:b/>
        </w:rPr>
        <w:t>9</w:t>
      </w:r>
      <w:r w:rsidRPr="00F77D6F">
        <w:rPr>
          <w:b/>
        </w:rPr>
        <w:t xml:space="preserve">:00 </w:t>
      </w:r>
      <w:r w:rsidR="0029363A">
        <w:rPr>
          <w:b/>
        </w:rPr>
        <w:t>wpłynęła</w:t>
      </w:r>
      <w:r w:rsidR="00A850A3" w:rsidRPr="00F77D6F">
        <w:rPr>
          <w:b/>
        </w:rPr>
        <w:t xml:space="preserve"> </w:t>
      </w:r>
      <w:r w:rsidR="006B678F">
        <w:rPr>
          <w:b/>
        </w:rPr>
        <w:t>4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 w:rsidR="006B678F">
        <w:rPr>
          <w:b/>
        </w:rPr>
        <w:t>y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800"/>
        <w:gridCol w:w="2253"/>
        <w:gridCol w:w="5575"/>
      </w:tblGrid>
      <w:tr w:rsidR="009C6666" w14:paraId="3643A610" w14:textId="77777777" w:rsidTr="002B1DF2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575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</w:tr>
      <w:tr w:rsidR="009C6666" w:rsidRPr="0068564F" w14:paraId="43C23DBF" w14:textId="77777777" w:rsidTr="002B1DF2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9F72AEF" w14:textId="0BC888F6" w:rsidR="0029363A" w:rsidRPr="006B678F" w:rsidRDefault="006B678F" w:rsidP="00E10840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B678F">
              <w:rPr>
                <w:rFonts w:cs="Times New Roman"/>
                <w:b/>
                <w:bCs/>
                <w:sz w:val="18"/>
                <w:szCs w:val="18"/>
              </w:rPr>
              <w:t>awangarda Barbara Kopania, ul. Puławska 57 24-120 Kazimierz Dolny</w:t>
            </w:r>
          </w:p>
        </w:tc>
        <w:tc>
          <w:tcPr>
            <w:tcW w:w="5575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473A2B23" w:rsidR="0068564F" w:rsidRDefault="0029363A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  <w:r w:rsidR="006B678F">
              <w:rPr>
                <w:sz w:val="20"/>
                <w:szCs w:val="20"/>
              </w:rPr>
              <w:t>: 418,20</w:t>
            </w:r>
          </w:p>
          <w:p w14:paraId="4EF5B8E0" w14:textId="499DD291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B678F" w:rsidRPr="0068564F" w14:paraId="39953D04" w14:textId="77777777" w:rsidTr="002B1DF2">
        <w:trPr>
          <w:trHeight w:val="1"/>
        </w:trPr>
        <w:tc>
          <w:tcPr>
            <w:tcW w:w="1800" w:type="dxa"/>
          </w:tcPr>
          <w:p w14:paraId="7F0B0BEA" w14:textId="27567F7C" w:rsidR="006B678F" w:rsidRDefault="006B678F" w:rsidP="006B6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14:paraId="65D50AD0" w14:textId="3C2ECFAB" w:rsidR="006B678F" w:rsidRPr="006B678F" w:rsidRDefault="006B678F" w:rsidP="00E10840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B678F">
              <w:rPr>
                <w:b/>
                <w:sz w:val="18"/>
                <w:szCs w:val="18"/>
              </w:rPr>
              <w:t>Agencja Reklamowo- Marketingowa Sylwiusz Gruś. Ul. Wilcza 8/1 56-120 Brzeg Dł.</w:t>
            </w:r>
          </w:p>
        </w:tc>
        <w:tc>
          <w:tcPr>
            <w:tcW w:w="5575" w:type="dxa"/>
          </w:tcPr>
          <w:p w14:paraId="390CC2AD" w14:textId="78028E65" w:rsidR="006B678F" w:rsidRDefault="006B678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2214,00</w:t>
            </w:r>
          </w:p>
        </w:tc>
      </w:tr>
      <w:tr w:rsidR="006B678F" w:rsidRPr="0068564F" w14:paraId="0B83C7D2" w14:textId="77777777" w:rsidTr="002B1DF2">
        <w:trPr>
          <w:trHeight w:val="1"/>
        </w:trPr>
        <w:tc>
          <w:tcPr>
            <w:tcW w:w="1800" w:type="dxa"/>
          </w:tcPr>
          <w:p w14:paraId="67DA53CC" w14:textId="78E43BBE" w:rsidR="006B678F" w:rsidRDefault="006B678F" w:rsidP="006B6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3DCDA29C" w14:textId="5C80FE1F" w:rsidR="006B678F" w:rsidRPr="006B678F" w:rsidRDefault="006B678F" w:rsidP="00E10840">
            <w:pPr>
              <w:spacing w:line="276" w:lineRule="auto"/>
              <w:rPr>
                <w:b/>
                <w:sz w:val="18"/>
                <w:szCs w:val="18"/>
              </w:rPr>
            </w:pPr>
            <w:r w:rsidRPr="006B678F">
              <w:rPr>
                <w:b/>
                <w:sz w:val="18"/>
                <w:szCs w:val="18"/>
              </w:rPr>
              <w:t>P.P.H.U. Janusz Ciosek Wielka Reklama, ul. Ks. J. Popiełuszki 13 98-300 Wieluń</w:t>
            </w:r>
          </w:p>
        </w:tc>
        <w:tc>
          <w:tcPr>
            <w:tcW w:w="5575" w:type="dxa"/>
          </w:tcPr>
          <w:p w14:paraId="14E40AEC" w14:textId="0389E126" w:rsidR="006B678F" w:rsidRDefault="006B678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1968,00</w:t>
            </w:r>
          </w:p>
        </w:tc>
      </w:tr>
      <w:tr w:rsidR="006B678F" w:rsidRPr="0068564F" w14:paraId="78057B90" w14:textId="77777777" w:rsidTr="002B1DF2">
        <w:trPr>
          <w:trHeight w:val="1"/>
        </w:trPr>
        <w:tc>
          <w:tcPr>
            <w:tcW w:w="1800" w:type="dxa"/>
          </w:tcPr>
          <w:p w14:paraId="74FEACB3" w14:textId="0562362E" w:rsidR="006B678F" w:rsidRDefault="006B678F" w:rsidP="006B6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14:paraId="69344809" w14:textId="370560A8" w:rsidR="006B678F" w:rsidRPr="006B678F" w:rsidRDefault="006B678F" w:rsidP="00E10840">
            <w:pPr>
              <w:spacing w:line="276" w:lineRule="auto"/>
              <w:rPr>
                <w:b/>
                <w:sz w:val="18"/>
                <w:szCs w:val="18"/>
              </w:rPr>
            </w:pPr>
            <w:r w:rsidRPr="006B678F">
              <w:rPr>
                <w:b/>
                <w:sz w:val="18"/>
                <w:szCs w:val="18"/>
              </w:rPr>
              <w:t>Gabidruk Bogdan Waśniowski, ul. Garlicka 100, 32-087 Garlica Murowana</w:t>
            </w:r>
          </w:p>
        </w:tc>
        <w:tc>
          <w:tcPr>
            <w:tcW w:w="5575" w:type="dxa"/>
          </w:tcPr>
          <w:p w14:paraId="15BC6899" w14:textId="12EBD3DB" w:rsidR="006B678F" w:rsidRDefault="006B678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2460,00</w:t>
            </w:r>
          </w:p>
        </w:tc>
      </w:tr>
    </w:tbl>
    <w:p w14:paraId="37770632" w14:textId="77777777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63B159CB" w:rsidR="004603D3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Burmistrz Miasta i Gminy Działoszyce</w:t>
      </w:r>
    </w:p>
    <w:p w14:paraId="31068F39" w14:textId="1C23BAA6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/-/ Stanisław Porada</w:t>
      </w:r>
    </w:p>
    <w:sectPr w:rsidR="0018284F" w:rsidRPr="001828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4A05" w14:textId="77777777" w:rsidR="00D55F7E" w:rsidRDefault="00D55F7E" w:rsidP="00A850A3">
      <w:pPr>
        <w:spacing w:after="0" w:line="240" w:lineRule="auto"/>
      </w:pPr>
      <w:r>
        <w:separator/>
      </w:r>
    </w:p>
  </w:endnote>
  <w:endnote w:type="continuationSeparator" w:id="0">
    <w:p w14:paraId="1CF18867" w14:textId="77777777" w:rsidR="00D55F7E" w:rsidRDefault="00D55F7E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62A6" w14:textId="77777777" w:rsidR="00D55F7E" w:rsidRDefault="00D55F7E" w:rsidP="00A850A3">
      <w:pPr>
        <w:spacing w:after="0" w:line="240" w:lineRule="auto"/>
      </w:pPr>
      <w:r>
        <w:separator/>
      </w:r>
    </w:p>
  </w:footnote>
  <w:footnote w:type="continuationSeparator" w:id="0">
    <w:p w14:paraId="793DE013" w14:textId="77777777" w:rsidR="00D55F7E" w:rsidRDefault="00D55F7E" w:rsidP="00A8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5811">
    <w:abstractNumId w:val="4"/>
  </w:num>
  <w:num w:numId="2" w16cid:durableId="810515573">
    <w:abstractNumId w:val="3"/>
  </w:num>
  <w:num w:numId="3" w16cid:durableId="2036953757">
    <w:abstractNumId w:val="5"/>
  </w:num>
  <w:num w:numId="4" w16cid:durableId="1593321626">
    <w:abstractNumId w:val="1"/>
  </w:num>
  <w:num w:numId="5" w16cid:durableId="1892695582">
    <w:abstractNumId w:val="2"/>
  </w:num>
  <w:num w:numId="6" w16cid:durableId="5952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D3"/>
    <w:rsid w:val="000359C8"/>
    <w:rsid w:val="00044D92"/>
    <w:rsid w:val="000A2723"/>
    <w:rsid w:val="0018284F"/>
    <w:rsid w:val="0029363A"/>
    <w:rsid w:val="002B1DF2"/>
    <w:rsid w:val="00301393"/>
    <w:rsid w:val="003315F7"/>
    <w:rsid w:val="003C0C75"/>
    <w:rsid w:val="003C71D1"/>
    <w:rsid w:val="003D5784"/>
    <w:rsid w:val="004603D3"/>
    <w:rsid w:val="004B60C5"/>
    <w:rsid w:val="0051145E"/>
    <w:rsid w:val="005713E9"/>
    <w:rsid w:val="005A2D46"/>
    <w:rsid w:val="0068564F"/>
    <w:rsid w:val="006B678F"/>
    <w:rsid w:val="006F7E93"/>
    <w:rsid w:val="00760E6C"/>
    <w:rsid w:val="007A7411"/>
    <w:rsid w:val="008C351B"/>
    <w:rsid w:val="009231E7"/>
    <w:rsid w:val="00935780"/>
    <w:rsid w:val="00945CE1"/>
    <w:rsid w:val="00951157"/>
    <w:rsid w:val="009C6666"/>
    <w:rsid w:val="009E2C84"/>
    <w:rsid w:val="00A15542"/>
    <w:rsid w:val="00A850A3"/>
    <w:rsid w:val="00AD68EB"/>
    <w:rsid w:val="00B55EB5"/>
    <w:rsid w:val="00BD5546"/>
    <w:rsid w:val="00C0670F"/>
    <w:rsid w:val="00C074A8"/>
    <w:rsid w:val="00D02441"/>
    <w:rsid w:val="00D55F7E"/>
    <w:rsid w:val="00E10840"/>
    <w:rsid w:val="00E22F21"/>
    <w:rsid w:val="00E43D18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DF46-8314-4041-80E9-67285556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Grzegorz Podsiadło</cp:lastModifiedBy>
  <cp:revision>3</cp:revision>
  <cp:lastPrinted>2022-12-28T08:00:00Z</cp:lastPrinted>
  <dcterms:created xsi:type="dcterms:W3CDTF">2022-12-28T08:05:00Z</dcterms:created>
  <dcterms:modified xsi:type="dcterms:W3CDTF">2022-12-28T13:56:00Z</dcterms:modified>
</cp:coreProperties>
</file>